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57" w:rsidRDefault="000F7657" w:rsidP="000F7657">
      <w:pPr>
        <w:rPr>
          <w:b/>
          <w:sz w:val="28"/>
          <w:szCs w:val="28"/>
        </w:rPr>
      </w:pPr>
    </w:p>
    <w:p w:rsidR="000F7657" w:rsidRDefault="000F7657" w:rsidP="000F7657">
      <w:pPr>
        <w:rPr>
          <w:b/>
          <w:sz w:val="28"/>
          <w:szCs w:val="28"/>
        </w:rPr>
      </w:pPr>
    </w:p>
    <w:p w:rsidR="006E2DDB" w:rsidRPr="00F11762" w:rsidRDefault="006E2DDB" w:rsidP="006E2DDB">
      <w:pPr>
        <w:tabs>
          <w:tab w:val="left" w:pos="1985"/>
        </w:tabs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АДМИНИСТРАЦИЯ</w:t>
      </w:r>
    </w:p>
    <w:p w:rsidR="006E2DDB" w:rsidRPr="00F11762" w:rsidRDefault="007019D0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>
        <w:rPr>
          <w:b/>
          <w:color w:val="262626"/>
          <w:sz w:val="28"/>
          <w:szCs w:val="28"/>
        </w:rPr>
        <w:t xml:space="preserve">РОДНИЧКОВСКОГО </w:t>
      </w:r>
      <w:r w:rsidR="00A3550C">
        <w:rPr>
          <w:b/>
          <w:color w:val="262626"/>
          <w:sz w:val="28"/>
          <w:szCs w:val="28"/>
        </w:rPr>
        <w:t xml:space="preserve"> </w:t>
      </w:r>
      <w:r w:rsidR="006E2DDB" w:rsidRPr="00F11762">
        <w:rPr>
          <w:b/>
          <w:color w:val="262626"/>
          <w:sz w:val="28"/>
          <w:szCs w:val="28"/>
        </w:rPr>
        <w:t>МУНИЦИПАЛЬНОГО ОБРАЗОВАНИЯ</w:t>
      </w:r>
    </w:p>
    <w:p w:rsidR="006E2DDB" w:rsidRPr="00F11762" w:rsidRDefault="006E2DDB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БАЛАШОВСКОГО МУНИЦИПАЛЬНОГО РАЙОНА</w:t>
      </w:r>
    </w:p>
    <w:p w:rsidR="006E2DDB" w:rsidRPr="00F11762" w:rsidRDefault="006E2DDB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САРАТОВСКОЙ ОБЛАСТИ</w:t>
      </w:r>
    </w:p>
    <w:p w:rsidR="006E2DDB" w:rsidRPr="00F11762" w:rsidRDefault="006E2DDB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</w:p>
    <w:p w:rsidR="006E2DDB" w:rsidRPr="00F11762" w:rsidRDefault="006E2DDB" w:rsidP="006E2DDB">
      <w:pPr>
        <w:snapToGrid w:val="0"/>
        <w:jc w:val="center"/>
        <w:outlineLvl w:val="0"/>
        <w:rPr>
          <w:b/>
          <w:color w:val="262626"/>
          <w:sz w:val="28"/>
          <w:szCs w:val="28"/>
        </w:rPr>
      </w:pPr>
      <w:r w:rsidRPr="00F11762">
        <w:rPr>
          <w:b/>
          <w:color w:val="262626"/>
          <w:sz w:val="28"/>
          <w:szCs w:val="28"/>
        </w:rPr>
        <w:t>ПОСТАНОВЛЕНИЕ</w:t>
      </w:r>
      <w:r w:rsidR="00F11762">
        <w:rPr>
          <w:b/>
          <w:color w:val="262626"/>
          <w:sz w:val="28"/>
          <w:szCs w:val="28"/>
        </w:rPr>
        <w:t xml:space="preserve">   </w:t>
      </w:r>
    </w:p>
    <w:p w:rsidR="006E2DDB" w:rsidRPr="00F11762" w:rsidRDefault="006E2DDB" w:rsidP="006E2DDB">
      <w:pPr>
        <w:rPr>
          <w:b/>
          <w:sz w:val="28"/>
          <w:szCs w:val="28"/>
        </w:rPr>
      </w:pPr>
    </w:p>
    <w:p w:rsidR="006E2DDB" w:rsidRPr="00CD2D71" w:rsidRDefault="00F11762" w:rsidP="00141B40">
      <w:pPr>
        <w:tabs>
          <w:tab w:val="left" w:pos="7215"/>
        </w:tabs>
        <w:rPr>
          <w:rFonts w:ascii="PT Astra Serif" w:hAnsi="PT Astra Serif"/>
          <w:b/>
          <w:sz w:val="28"/>
          <w:szCs w:val="28"/>
        </w:rPr>
      </w:pPr>
      <w:r w:rsidRPr="00CD2D71">
        <w:rPr>
          <w:rFonts w:ascii="PT Astra Serif" w:hAnsi="PT Astra Serif"/>
          <w:b/>
          <w:sz w:val="28"/>
          <w:szCs w:val="28"/>
        </w:rPr>
        <w:t xml:space="preserve">от  </w:t>
      </w:r>
      <w:r w:rsidR="00F37E26">
        <w:rPr>
          <w:rFonts w:ascii="PT Astra Serif" w:hAnsi="PT Astra Serif"/>
          <w:b/>
          <w:sz w:val="28"/>
          <w:szCs w:val="28"/>
        </w:rPr>
        <w:t xml:space="preserve"> 28</w:t>
      </w:r>
      <w:r w:rsidR="00D775CD">
        <w:rPr>
          <w:rFonts w:ascii="PT Astra Serif" w:hAnsi="PT Astra Serif"/>
          <w:b/>
          <w:sz w:val="28"/>
          <w:szCs w:val="28"/>
        </w:rPr>
        <w:t>.11.2024</w:t>
      </w:r>
      <w:r w:rsidR="00141B40" w:rsidRPr="00CD2D71">
        <w:rPr>
          <w:rFonts w:ascii="PT Astra Serif" w:hAnsi="PT Astra Serif"/>
          <w:b/>
          <w:sz w:val="28"/>
          <w:szCs w:val="28"/>
        </w:rPr>
        <w:t xml:space="preserve"> г.</w:t>
      </w:r>
      <w:r w:rsidR="007019D0">
        <w:rPr>
          <w:rFonts w:ascii="PT Astra Serif" w:hAnsi="PT Astra Serif"/>
          <w:b/>
          <w:sz w:val="28"/>
          <w:szCs w:val="28"/>
        </w:rPr>
        <w:t xml:space="preserve">   </w:t>
      </w:r>
      <w:r w:rsidRPr="00CD2D71">
        <w:rPr>
          <w:rFonts w:ascii="PT Astra Serif" w:hAnsi="PT Astra Serif"/>
          <w:b/>
          <w:sz w:val="28"/>
          <w:szCs w:val="28"/>
        </w:rPr>
        <w:t>№</w:t>
      </w:r>
      <w:r w:rsidR="002A5CA8">
        <w:rPr>
          <w:rFonts w:ascii="PT Astra Serif" w:hAnsi="PT Astra Serif"/>
          <w:b/>
          <w:sz w:val="28"/>
          <w:szCs w:val="28"/>
        </w:rPr>
        <w:t xml:space="preserve"> 40</w:t>
      </w:r>
      <w:r w:rsidR="00CD2D71">
        <w:rPr>
          <w:rFonts w:ascii="PT Astra Serif" w:hAnsi="PT Astra Serif"/>
          <w:b/>
          <w:sz w:val="28"/>
          <w:szCs w:val="28"/>
        </w:rPr>
        <w:t>–</w:t>
      </w:r>
      <w:proofErr w:type="spellStart"/>
      <w:r w:rsidR="006E2DDB" w:rsidRPr="00CD2D71">
        <w:rPr>
          <w:rFonts w:ascii="PT Astra Serif" w:hAnsi="PT Astra Serif"/>
          <w:b/>
          <w:sz w:val="28"/>
          <w:szCs w:val="28"/>
        </w:rPr>
        <w:t>п</w:t>
      </w:r>
      <w:proofErr w:type="spellEnd"/>
      <w:r w:rsidR="00CD2D71">
        <w:rPr>
          <w:rFonts w:ascii="PT Astra Serif" w:hAnsi="PT Astra Serif"/>
          <w:b/>
          <w:sz w:val="28"/>
          <w:szCs w:val="28"/>
        </w:rPr>
        <w:t xml:space="preserve">                               </w:t>
      </w:r>
      <w:r w:rsidR="007019D0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CD2D71">
        <w:rPr>
          <w:rFonts w:ascii="PT Astra Serif" w:hAnsi="PT Astra Serif"/>
          <w:b/>
          <w:sz w:val="28"/>
          <w:szCs w:val="28"/>
        </w:rPr>
        <w:t xml:space="preserve"> </w:t>
      </w:r>
      <w:r w:rsidR="00344C20">
        <w:rPr>
          <w:rFonts w:ascii="PT Astra Serif" w:hAnsi="PT Astra Serif"/>
          <w:b/>
          <w:sz w:val="28"/>
          <w:szCs w:val="28"/>
        </w:rPr>
        <w:t xml:space="preserve">           </w:t>
      </w:r>
      <w:r w:rsidR="007019D0">
        <w:rPr>
          <w:rFonts w:ascii="PT Astra Serif" w:hAnsi="PT Astra Serif"/>
          <w:b/>
          <w:sz w:val="28"/>
          <w:szCs w:val="28"/>
        </w:rPr>
        <w:t>с. Родничок</w:t>
      </w:r>
    </w:p>
    <w:p w:rsidR="000F7657" w:rsidRDefault="000F7657" w:rsidP="000F7657">
      <w:pPr>
        <w:rPr>
          <w:b/>
          <w:sz w:val="28"/>
          <w:szCs w:val="28"/>
        </w:rPr>
      </w:pPr>
    </w:p>
    <w:p w:rsidR="00540548" w:rsidRDefault="00540548" w:rsidP="00540548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О внесении изменений </w:t>
      </w:r>
      <w:r w:rsidR="000F7657" w:rsidRPr="00540548">
        <w:rPr>
          <w:rFonts w:ascii="PT Astra Serif" w:hAnsi="PT Astra Serif"/>
          <w:b/>
          <w:sz w:val="28"/>
          <w:szCs w:val="28"/>
        </w:rPr>
        <w:t xml:space="preserve">в постановление </w:t>
      </w:r>
    </w:p>
    <w:p w:rsidR="00540548" w:rsidRDefault="000F7657" w:rsidP="00540548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администрации </w:t>
      </w:r>
      <w:r w:rsidR="00540548">
        <w:rPr>
          <w:rFonts w:ascii="PT Astra Serif" w:hAnsi="PT Astra Serif"/>
          <w:b/>
          <w:sz w:val="28"/>
          <w:szCs w:val="28"/>
        </w:rPr>
        <w:t xml:space="preserve"> </w:t>
      </w:r>
      <w:r w:rsidR="007019D0">
        <w:rPr>
          <w:rFonts w:ascii="PT Astra Serif" w:hAnsi="PT Astra Serif"/>
          <w:b/>
          <w:sz w:val="28"/>
          <w:szCs w:val="28"/>
        </w:rPr>
        <w:t>Родничковского</w:t>
      </w:r>
      <w:r w:rsidR="00540548">
        <w:rPr>
          <w:rFonts w:ascii="PT Astra Serif" w:hAnsi="PT Astra Serif"/>
          <w:b/>
          <w:sz w:val="28"/>
          <w:szCs w:val="28"/>
        </w:rPr>
        <w:t xml:space="preserve"> </w:t>
      </w:r>
    </w:p>
    <w:p w:rsidR="00540548" w:rsidRDefault="00540548" w:rsidP="00540548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r w:rsidR="000F7657" w:rsidRPr="00540548">
        <w:rPr>
          <w:rFonts w:ascii="PT Astra Serif" w:hAnsi="PT Astra Serif"/>
          <w:b/>
          <w:sz w:val="28"/>
          <w:szCs w:val="28"/>
        </w:rPr>
        <w:t>№</w:t>
      </w:r>
      <w:r w:rsidR="00892686">
        <w:rPr>
          <w:rFonts w:ascii="PT Astra Serif" w:hAnsi="PT Astra Serif"/>
          <w:b/>
          <w:sz w:val="28"/>
          <w:szCs w:val="28"/>
        </w:rPr>
        <w:t xml:space="preserve"> </w:t>
      </w:r>
      <w:r w:rsidR="007019D0">
        <w:rPr>
          <w:rFonts w:ascii="PT Astra Serif" w:hAnsi="PT Astra Serif"/>
          <w:b/>
          <w:sz w:val="28"/>
          <w:szCs w:val="28"/>
        </w:rPr>
        <w:t>4</w:t>
      </w:r>
      <w:r w:rsidR="000F7657" w:rsidRPr="00540548">
        <w:rPr>
          <w:rFonts w:ascii="PT Astra Serif" w:hAnsi="PT Astra Serif"/>
          <w:b/>
          <w:sz w:val="28"/>
          <w:szCs w:val="28"/>
        </w:rPr>
        <w:t xml:space="preserve">-п от </w:t>
      </w:r>
      <w:r w:rsidR="007019D0">
        <w:rPr>
          <w:rFonts w:ascii="PT Astra Serif" w:hAnsi="PT Astra Serif"/>
          <w:b/>
          <w:sz w:val="28"/>
          <w:szCs w:val="28"/>
        </w:rPr>
        <w:t>22.04</w:t>
      </w:r>
      <w:r w:rsidRPr="00540548">
        <w:rPr>
          <w:rFonts w:ascii="PT Astra Serif" w:hAnsi="PT Astra Serif"/>
          <w:b/>
          <w:sz w:val="28"/>
          <w:szCs w:val="28"/>
        </w:rPr>
        <w:t>.2021г</w:t>
      </w:r>
      <w:r w:rsidR="000F7657" w:rsidRPr="00540548">
        <w:rPr>
          <w:rFonts w:ascii="PT Astra Serif" w:hAnsi="PT Astra Serif"/>
          <w:b/>
          <w:sz w:val="28"/>
          <w:szCs w:val="28"/>
        </w:rPr>
        <w:t xml:space="preserve"> </w:t>
      </w:r>
    </w:p>
    <w:p w:rsidR="00540548" w:rsidRPr="00540548" w:rsidRDefault="000F7657" w:rsidP="00540548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>"</w:t>
      </w:r>
      <w:r w:rsidR="00540548" w:rsidRPr="00540548">
        <w:rPr>
          <w:rFonts w:ascii="PT Astra Serif" w:hAnsi="PT Astra Serif"/>
          <w:b/>
          <w:sz w:val="28"/>
          <w:szCs w:val="28"/>
        </w:rPr>
        <w:t xml:space="preserve">Об утверждении </w:t>
      </w:r>
      <w:proofErr w:type="gramStart"/>
      <w:r w:rsidR="00540548" w:rsidRPr="00540548">
        <w:rPr>
          <w:rFonts w:ascii="PT Astra Serif" w:hAnsi="PT Astra Serif"/>
          <w:b/>
          <w:sz w:val="28"/>
          <w:szCs w:val="28"/>
        </w:rPr>
        <w:t>административного</w:t>
      </w:r>
      <w:proofErr w:type="gramEnd"/>
    </w:p>
    <w:p w:rsidR="00540548" w:rsidRPr="00540548" w:rsidRDefault="00540548" w:rsidP="00540548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регламента по предоставлению </w:t>
      </w:r>
    </w:p>
    <w:p w:rsidR="00540548" w:rsidRPr="00540548" w:rsidRDefault="00540548" w:rsidP="00540548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муниципальной услуги </w:t>
      </w:r>
    </w:p>
    <w:p w:rsidR="00540548" w:rsidRPr="00540548" w:rsidRDefault="00540548" w:rsidP="00540548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«Предоставление земельных участков, </w:t>
      </w:r>
    </w:p>
    <w:p w:rsidR="00540548" w:rsidRPr="00540548" w:rsidRDefault="00540548" w:rsidP="00540548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 xml:space="preserve">находящихся в муниципальной               </w:t>
      </w:r>
    </w:p>
    <w:p w:rsidR="00540548" w:rsidRPr="00540548" w:rsidRDefault="00540548" w:rsidP="00540548">
      <w:pPr>
        <w:pStyle w:val="ConsPlusNormal"/>
        <w:ind w:firstLine="0"/>
        <w:jc w:val="both"/>
        <w:rPr>
          <w:rFonts w:ascii="PT Astra Serif" w:hAnsi="PT Astra Serif"/>
          <w:b/>
          <w:sz w:val="28"/>
          <w:szCs w:val="28"/>
        </w:rPr>
      </w:pPr>
      <w:r w:rsidRPr="00540548">
        <w:rPr>
          <w:rFonts w:ascii="PT Astra Serif" w:hAnsi="PT Astra Serif"/>
          <w:b/>
          <w:sz w:val="28"/>
          <w:szCs w:val="28"/>
        </w:rPr>
        <w:t>собственности, без проведения торгов»</w:t>
      </w:r>
    </w:p>
    <w:p w:rsidR="000F7657" w:rsidRDefault="000F7657" w:rsidP="000F7657">
      <w:pPr>
        <w:rPr>
          <w:b/>
          <w:sz w:val="26"/>
          <w:szCs w:val="26"/>
        </w:rPr>
      </w:pPr>
    </w:p>
    <w:p w:rsidR="00A3550C" w:rsidRPr="008F39BB" w:rsidRDefault="00A3550C" w:rsidP="000F7657">
      <w:pPr>
        <w:rPr>
          <w:b/>
          <w:sz w:val="28"/>
          <w:szCs w:val="28"/>
        </w:rPr>
      </w:pPr>
    </w:p>
    <w:p w:rsidR="000F7657" w:rsidRPr="00B6594E" w:rsidRDefault="00B6594E" w:rsidP="00B6594E">
      <w:pPr>
        <w:suppressAutoHyphens/>
        <w:autoSpaceDE w:val="0"/>
        <w:spacing w:after="120"/>
        <w:ind w:firstLine="708"/>
        <w:jc w:val="both"/>
        <w:rPr>
          <w:sz w:val="28"/>
          <w:szCs w:val="28"/>
          <w:lang w:eastAsia="ar-SA"/>
        </w:rPr>
      </w:pPr>
      <w:r w:rsidRPr="00B6594E">
        <w:rPr>
          <w:sz w:val="28"/>
          <w:szCs w:val="28"/>
          <w:lang w:eastAsia="ar-SA"/>
        </w:rPr>
        <w:t xml:space="preserve">В соответствии с </w:t>
      </w:r>
      <w:proofErr w:type="spellStart"/>
      <w:r w:rsidRPr="00B6594E">
        <w:rPr>
          <w:sz w:val="28"/>
          <w:szCs w:val="28"/>
          <w:lang w:eastAsia="ar-SA"/>
        </w:rPr>
        <w:t>подп</w:t>
      </w:r>
      <w:proofErr w:type="spellEnd"/>
      <w:r w:rsidRPr="00B6594E">
        <w:rPr>
          <w:sz w:val="28"/>
          <w:szCs w:val="28"/>
          <w:lang w:eastAsia="ar-SA"/>
        </w:rPr>
        <w:t>. 9 п.2 ст. 39.3 Земельного кодекса Российской Федерации, на основании</w:t>
      </w:r>
      <w:r w:rsidR="004F59C9" w:rsidRPr="00B6594E">
        <w:rPr>
          <w:sz w:val="28"/>
          <w:szCs w:val="28"/>
        </w:rPr>
        <w:t xml:space="preserve">, </w:t>
      </w:r>
      <w:r w:rsidR="000F7657" w:rsidRPr="00B6594E">
        <w:rPr>
          <w:sz w:val="28"/>
          <w:szCs w:val="28"/>
        </w:rPr>
        <w:t xml:space="preserve">Уставом </w:t>
      </w:r>
      <w:r w:rsidR="007019D0" w:rsidRPr="00B6594E">
        <w:rPr>
          <w:sz w:val="28"/>
          <w:szCs w:val="28"/>
        </w:rPr>
        <w:t>Родничковского</w:t>
      </w:r>
      <w:r w:rsidR="00540548" w:rsidRPr="00B6594E">
        <w:rPr>
          <w:sz w:val="28"/>
          <w:szCs w:val="28"/>
        </w:rPr>
        <w:t xml:space="preserve"> </w:t>
      </w:r>
      <w:r w:rsidR="000F7657" w:rsidRPr="00B6594E">
        <w:rPr>
          <w:sz w:val="28"/>
          <w:szCs w:val="28"/>
        </w:rPr>
        <w:t xml:space="preserve">муниципального образования, администрация </w:t>
      </w:r>
      <w:r w:rsidR="007019D0" w:rsidRPr="00B6594E">
        <w:rPr>
          <w:sz w:val="28"/>
          <w:szCs w:val="28"/>
        </w:rPr>
        <w:t>Родничковского</w:t>
      </w:r>
      <w:r w:rsidR="00540548" w:rsidRPr="00B6594E">
        <w:rPr>
          <w:sz w:val="28"/>
          <w:szCs w:val="28"/>
        </w:rPr>
        <w:t xml:space="preserve"> </w:t>
      </w:r>
      <w:r w:rsidR="000F7657" w:rsidRPr="00B6594E">
        <w:rPr>
          <w:sz w:val="28"/>
          <w:szCs w:val="28"/>
        </w:rPr>
        <w:t>муниципального образования</w:t>
      </w:r>
    </w:p>
    <w:p w:rsidR="00B6594E" w:rsidRDefault="00B6594E" w:rsidP="000F765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657" w:rsidRDefault="000F7657" w:rsidP="000F765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70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775CD" w:rsidRDefault="00D775CD" w:rsidP="000F7657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548" w:rsidRPr="00540548" w:rsidRDefault="00E1073B" w:rsidP="00540548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540548">
        <w:rPr>
          <w:rFonts w:ascii="PT Astra Serif" w:hAnsi="PT Astra Serif"/>
          <w:sz w:val="28"/>
          <w:szCs w:val="28"/>
        </w:rPr>
        <w:t xml:space="preserve">      </w:t>
      </w:r>
      <w:r w:rsidR="000F7657" w:rsidRPr="00540548">
        <w:rPr>
          <w:rFonts w:ascii="PT Astra Serif" w:hAnsi="PT Astra Serif"/>
          <w:sz w:val="28"/>
          <w:szCs w:val="28"/>
        </w:rPr>
        <w:t>1. Внести</w:t>
      </w:r>
      <w:r w:rsidR="00540548">
        <w:rPr>
          <w:rFonts w:ascii="PT Astra Serif" w:hAnsi="PT Astra Serif"/>
          <w:sz w:val="28"/>
          <w:szCs w:val="28"/>
        </w:rPr>
        <w:t xml:space="preserve"> следующие </w:t>
      </w:r>
      <w:r w:rsidR="000F7657" w:rsidRPr="00540548">
        <w:rPr>
          <w:rFonts w:ascii="PT Astra Serif" w:hAnsi="PT Astra Serif"/>
          <w:sz w:val="28"/>
          <w:szCs w:val="28"/>
        </w:rPr>
        <w:t>изменения</w:t>
      </w:r>
      <w:r w:rsidR="003677AD" w:rsidRPr="00540548">
        <w:rPr>
          <w:rFonts w:ascii="PT Astra Serif" w:hAnsi="PT Astra Serif"/>
          <w:sz w:val="28"/>
          <w:szCs w:val="28"/>
        </w:rPr>
        <w:t xml:space="preserve"> </w:t>
      </w:r>
      <w:r w:rsidR="00540548" w:rsidRPr="00540548">
        <w:rPr>
          <w:rFonts w:ascii="PT Astra Serif" w:hAnsi="PT Astra Serif"/>
          <w:sz w:val="28"/>
          <w:szCs w:val="28"/>
        </w:rPr>
        <w:t>в</w:t>
      </w:r>
      <w:r w:rsidR="000F7657" w:rsidRPr="00540548">
        <w:rPr>
          <w:rFonts w:ascii="PT Astra Serif" w:hAnsi="PT Astra Serif"/>
          <w:sz w:val="28"/>
          <w:szCs w:val="28"/>
        </w:rPr>
        <w:t xml:space="preserve"> постановление администрации </w:t>
      </w:r>
      <w:r w:rsidR="003677AD" w:rsidRPr="00540548">
        <w:rPr>
          <w:rFonts w:ascii="PT Astra Serif" w:hAnsi="PT Astra Serif"/>
          <w:sz w:val="28"/>
          <w:szCs w:val="28"/>
        </w:rPr>
        <w:t xml:space="preserve">   </w:t>
      </w:r>
      <w:r w:rsidR="007019D0">
        <w:rPr>
          <w:rFonts w:ascii="Times New Roman" w:hAnsi="Times New Roman" w:cs="Times New Roman"/>
          <w:sz w:val="28"/>
          <w:szCs w:val="28"/>
        </w:rPr>
        <w:t>Родничковского</w:t>
      </w:r>
      <w:r w:rsidR="007019D0">
        <w:rPr>
          <w:rFonts w:ascii="PT Astra Serif" w:hAnsi="PT Astra Serif"/>
          <w:sz w:val="28"/>
          <w:szCs w:val="28"/>
        </w:rPr>
        <w:t xml:space="preserve"> муниципального образования № 4-п от 22.04</w:t>
      </w:r>
      <w:r w:rsidR="00540548" w:rsidRPr="00540548">
        <w:rPr>
          <w:rFonts w:ascii="PT Astra Serif" w:hAnsi="PT Astra Serif"/>
          <w:sz w:val="28"/>
          <w:szCs w:val="28"/>
        </w:rPr>
        <w:t xml:space="preserve">.2021г </w:t>
      </w:r>
    </w:p>
    <w:p w:rsidR="00540548" w:rsidRPr="00540548" w:rsidRDefault="00540548" w:rsidP="00540548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540548">
        <w:rPr>
          <w:rFonts w:ascii="PT Astra Serif" w:hAnsi="PT Astra Serif"/>
          <w:sz w:val="28"/>
          <w:szCs w:val="28"/>
        </w:rPr>
        <w:t xml:space="preserve">" Об утверждении административного регламента по предоставлению </w:t>
      </w:r>
    </w:p>
    <w:p w:rsidR="00540548" w:rsidRPr="00751B0A" w:rsidRDefault="00540548" w:rsidP="00751B0A">
      <w:pPr>
        <w:widowControl w:val="0"/>
        <w:suppressAutoHyphens/>
        <w:autoSpaceDE w:val="0"/>
        <w:jc w:val="both"/>
        <w:rPr>
          <w:rFonts w:cs="Arial"/>
          <w:sz w:val="28"/>
          <w:szCs w:val="28"/>
          <w:lang w:eastAsia="ar-SA"/>
        </w:rPr>
      </w:pPr>
      <w:r w:rsidRPr="00540548">
        <w:rPr>
          <w:rFonts w:ascii="PT Astra Serif" w:hAnsi="PT Astra Serif"/>
          <w:sz w:val="28"/>
          <w:szCs w:val="28"/>
        </w:rPr>
        <w:t>муниципальной услуги «Предоставление земельных участков, находящихся в муниципальной  собственности, без проведения торгов</w:t>
      </w:r>
      <w:proofErr w:type="gramStart"/>
      <w:r w:rsidRPr="00540548">
        <w:rPr>
          <w:rFonts w:ascii="PT Astra Serif" w:hAnsi="PT Astra Serif"/>
          <w:sz w:val="28"/>
          <w:szCs w:val="28"/>
        </w:rPr>
        <w:t>»</w:t>
      </w:r>
      <w:r w:rsidR="00751B0A" w:rsidRPr="002301E4">
        <w:rPr>
          <w:rFonts w:ascii="PT Astra Serif" w:hAnsi="PT Astra Serif" w:cs="Arial"/>
          <w:sz w:val="28"/>
          <w:szCs w:val="28"/>
          <w:lang w:eastAsia="ar-SA"/>
        </w:rPr>
        <w:t>с</w:t>
      </w:r>
      <w:proofErr w:type="gramEnd"/>
      <w:r w:rsidR="00751B0A" w:rsidRPr="002301E4">
        <w:rPr>
          <w:rFonts w:ascii="PT Astra Serif" w:hAnsi="PT Astra Serif" w:cs="Arial"/>
          <w:sz w:val="28"/>
          <w:szCs w:val="28"/>
          <w:lang w:eastAsia="ar-SA"/>
        </w:rPr>
        <w:t>ледующие изменения:</w:t>
      </w:r>
    </w:p>
    <w:p w:rsidR="00D775CD" w:rsidRPr="005A1631" w:rsidRDefault="00D775CD" w:rsidP="00D775CD">
      <w:pPr>
        <w:pStyle w:val="listparagraph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 xml:space="preserve">1.1. Пункт 3.1. административного регламента читать </w:t>
      </w:r>
      <w:r w:rsidRPr="005A1631">
        <w:rPr>
          <w:rFonts w:ascii="PT Astra Serif" w:hAnsi="PT Astra Serif"/>
          <w:color w:val="000000"/>
          <w:sz w:val="28"/>
          <w:szCs w:val="28"/>
        </w:rPr>
        <w:t>в следующей редакции:</w:t>
      </w:r>
    </w:p>
    <w:p w:rsidR="00D775CD" w:rsidRPr="005A1631" w:rsidRDefault="00D775CD" w:rsidP="00D775CD">
      <w:pPr>
        <w:pStyle w:val="listparagraph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«3.1. Предоставление муниципальной услуги включает в себя следующие административные процедуры:</w:t>
      </w:r>
    </w:p>
    <w:p w:rsidR="00D775CD" w:rsidRPr="005A1631" w:rsidRDefault="00D775CD" w:rsidP="00D775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1) прием и проверка комплектности документов на наличие/отсутствие оснований для отказа в приеме документов:</w:t>
      </w:r>
    </w:p>
    <w:p w:rsidR="00D775CD" w:rsidRPr="005A1631" w:rsidRDefault="00D775CD" w:rsidP="00D775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а) проверка направленного Заявителем Заявления и документов, представленных для получения муниципальной услуги;</w:t>
      </w:r>
    </w:p>
    <w:p w:rsidR="00344C20" w:rsidRPr="005A1631" w:rsidRDefault="00D775CD" w:rsidP="00B600C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2) получение сведений посредством межведомственного информационного взаимодействия:</w:t>
      </w:r>
    </w:p>
    <w:p w:rsidR="00D775CD" w:rsidRPr="005A1631" w:rsidRDefault="00D775CD" w:rsidP="00D775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а) направление межведомственных запросов в органы и организации;</w:t>
      </w:r>
    </w:p>
    <w:p w:rsidR="00D775CD" w:rsidRDefault="00D775CD" w:rsidP="00D775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б) получение ответов на межведомственные запросы, формирование полного комплекта документов;</w:t>
      </w:r>
    </w:p>
    <w:p w:rsidR="00B600C9" w:rsidRPr="005A1631" w:rsidRDefault="00B600C9" w:rsidP="00D775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35CFF" w:rsidRDefault="00935CFF" w:rsidP="00D775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35CFF" w:rsidRDefault="00935CFF" w:rsidP="00D775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935CFF" w:rsidRDefault="00935CFF" w:rsidP="00D775CD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775CD" w:rsidRPr="005A1631" w:rsidRDefault="00D775CD" w:rsidP="00D775CD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A1631">
        <w:rPr>
          <w:rFonts w:ascii="PT Astra Serif" w:hAnsi="PT Astra Serif"/>
          <w:sz w:val="28"/>
          <w:szCs w:val="28"/>
        </w:rPr>
        <w:t xml:space="preserve">в) истребование в органах государственного земельного надзора </w:t>
      </w:r>
      <w:r>
        <w:rPr>
          <w:rFonts w:ascii="PT Astra Serif" w:hAnsi="PT Astra Serif"/>
          <w:sz w:val="28"/>
          <w:szCs w:val="28"/>
        </w:rPr>
        <w:t xml:space="preserve">и </w:t>
      </w:r>
      <w:r w:rsidRPr="008351FC">
        <w:rPr>
          <w:rFonts w:ascii="PT Astra Serif" w:hAnsi="PT Astra Serif"/>
          <w:sz w:val="28"/>
          <w:szCs w:val="28"/>
        </w:rPr>
        <w:t>муниципального земельного контроля</w:t>
      </w:r>
      <w:r>
        <w:rPr>
          <w:rFonts w:ascii="PT Astra Serif" w:hAnsi="PT Astra Serif"/>
          <w:sz w:val="28"/>
          <w:szCs w:val="28"/>
        </w:rPr>
        <w:t xml:space="preserve"> </w:t>
      </w:r>
      <w:r w:rsidRPr="005A1631">
        <w:rPr>
          <w:rFonts w:ascii="PT Astra Serif" w:hAnsi="PT Astra Serif"/>
          <w:sz w:val="28"/>
          <w:szCs w:val="28"/>
        </w:rPr>
        <w:t>сведений о наличии или отсутствии выявленных в рамках государственного земельного надзора и неустраненных нарушений законодательства Российской Федерации при использовании земельного участка, предназначенного для ведения сельскохозяйственного производства</w:t>
      </w:r>
      <w:r>
        <w:rPr>
          <w:rFonts w:ascii="PT Astra Serif" w:hAnsi="PT Astra Serif"/>
          <w:sz w:val="28"/>
          <w:szCs w:val="28"/>
        </w:rPr>
        <w:t xml:space="preserve">, </w:t>
      </w:r>
      <w:r w:rsidRPr="00713A83">
        <w:rPr>
          <w:rFonts w:eastAsiaTheme="minorHAnsi"/>
          <w:sz w:val="28"/>
          <w:szCs w:val="18"/>
        </w:rPr>
        <w:t>а также результатов выездного обследования земельных участков</w:t>
      </w:r>
      <w:r w:rsidRPr="005A1631">
        <w:rPr>
          <w:rFonts w:ascii="PT Astra Serif" w:hAnsi="PT Astra Serif"/>
          <w:sz w:val="28"/>
          <w:szCs w:val="28"/>
        </w:rPr>
        <w:t xml:space="preserve"> (согласно </w:t>
      </w:r>
      <w:proofErr w:type="spellStart"/>
      <w:r w:rsidRPr="005A1631">
        <w:rPr>
          <w:rFonts w:ascii="PT Astra Serif" w:hAnsi="PT Astra Serif"/>
          <w:sz w:val="28"/>
          <w:szCs w:val="28"/>
        </w:rPr>
        <w:t>подп</w:t>
      </w:r>
      <w:proofErr w:type="spellEnd"/>
      <w:r w:rsidRPr="005A1631">
        <w:rPr>
          <w:rFonts w:ascii="PT Astra Serif" w:hAnsi="PT Astra Serif"/>
          <w:sz w:val="28"/>
          <w:szCs w:val="28"/>
        </w:rPr>
        <w:t>. 9 п. 2 ст. 39.3 Земельного кодекса РФ);</w:t>
      </w:r>
      <w:proofErr w:type="gramEnd"/>
    </w:p>
    <w:p w:rsidR="00D775CD" w:rsidRPr="005A1631" w:rsidRDefault="00344C20" w:rsidP="00D775C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775CD" w:rsidRPr="005A1631">
        <w:rPr>
          <w:rFonts w:ascii="PT Astra Serif" w:hAnsi="PT Astra Serif"/>
          <w:sz w:val="28"/>
          <w:szCs w:val="28"/>
        </w:rPr>
        <w:t>) рассмотрение документов и сведений:</w:t>
      </w:r>
    </w:p>
    <w:p w:rsidR="00D775CD" w:rsidRPr="005A1631" w:rsidRDefault="00B6594E" w:rsidP="00D775C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а) </w:t>
      </w:r>
      <w:r w:rsidR="00D775CD" w:rsidRPr="005A1631">
        <w:rPr>
          <w:rFonts w:ascii="PT Astra Serif" w:hAnsi="PT Astra Serif"/>
          <w:sz w:val="28"/>
          <w:szCs w:val="28"/>
        </w:rPr>
        <w:t>проверка соответствия документов и сведений требованиям нормативных правовых актов предоставления муниципальной услуги;</w:t>
      </w:r>
    </w:p>
    <w:p w:rsidR="00D775CD" w:rsidRPr="005A1631" w:rsidRDefault="00344C20" w:rsidP="00D775C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D775CD" w:rsidRPr="005A1631">
        <w:rPr>
          <w:rFonts w:ascii="PT Astra Serif" w:hAnsi="PT Astra Serif"/>
          <w:sz w:val="28"/>
          <w:szCs w:val="28"/>
        </w:rPr>
        <w:t>) принятие решения о предоставлении муниципальной услуги:</w:t>
      </w:r>
    </w:p>
    <w:p w:rsidR="00D775CD" w:rsidRPr="005A1631" w:rsidRDefault="00D775CD" w:rsidP="00D775C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A1631">
        <w:rPr>
          <w:rFonts w:ascii="PT Astra Serif" w:hAnsi="PT Astra Serif"/>
          <w:sz w:val="28"/>
          <w:szCs w:val="28"/>
        </w:rPr>
        <w:t>а) принятие решения о предоставлении или отказе в предоставлении муниципальной услуги с направлением Заявителю соответствующего уведомления;</w:t>
      </w:r>
    </w:p>
    <w:p w:rsidR="00D775CD" w:rsidRDefault="00344C20" w:rsidP="00D775C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D775CD" w:rsidRPr="005A1631">
        <w:rPr>
          <w:rFonts w:ascii="PT Astra Serif" w:hAnsi="PT Astra Serif"/>
          <w:sz w:val="28"/>
          <w:szCs w:val="28"/>
        </w:rPr>
        <w:t>) выдача</w:t>
      </w:r>
      <w:r w:rsidR="00D775CD">
        <w:rPr>
          <w:rFonts w:ascii="PT Astra Serif" w:hAnsi="PT Astra Serif"/>
          <w:sz w:val="28"/>
          <w:szCs w:val="28"/>
        </w:rPr>
        <w:t xml:space="preserve"> (направление) заявителю</w:t>
      </w:r>
      <w:r w:rsidR="00D775CD" w:rsidRPr="005A1631">
        <w:rPr>
          <w:rFonts w:ascii="PT Astra Serif" w:hAnsi="PT Astra Serif"/>
          <w:sz w:val="28"/>
          <w:szCs w:val="28"/>
        </w:rPr>
        <w:t xml:space="preserve"> результата</w:t>
      </w:r>
      <w:r w:rsidR="00D775CD">
        <w:rPr>
          <w:rFonts w:ascii="PT Astra Serif" w:hAnsi="PT Astra Serif"/>
          <w:sz w:val="28"/>
          <w:szCs w:val="28"/>
        </w:rPr>
        <w:t xml:space="preserve"> предоставления муниципальной услуги.</w:t>
      </w:r>
    </w:p>
    <w:p w:rsidR="00751B0A" w:rsidRDefault="00935CFF" w:rsidP="00935CFF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>Последовательность административных процедур при предоставлении му</w:t>
      </w:r>
      <w:r w:rsidRPr="00ED3108">
        <w:rPr>
          <w:rFonts w:ascii="PT Astra Serif" w:hAnsi="PT Astra Serif"/>
          <w:sz w:val="28"/>
          <w:szCs w:val="28"/>
        </w:rPr>
        <w:softHyphen/>
        <w:t xml:space="preserve">ниципальной услуги указана в блок-схеме в </w:t>
      </w:r>
      <w:hyperlink r:id="rId5" w:history="1">
        <w:r w:rsidRPr="00ED3108">
          <w:rPr>
            <w:rFonts w:ascii="PT Astra Serif" w:hAnsi="PT Astra Serif"/>
            <w:sz w:val="28"/>
            <w:szCs w:val="28"/>
          </w:rPr>
          <w:t>приложении №</w:t>
        </w:r>
      </w:hyperlink>
      <w:r w:rsidRPr="00ED3108">
        <w:rPr>
          <w:rFonts w:ascii="PT Astra Serif" w:hAnsi="PT Astra Serif"/>
          <w:sz w:val="28"/>
          <w:szCs w:val="28"/>
        </w:rPr>
        <w:t> 8 Административ</w:t>
      </w:r>
      <w:r w:rsidRPr="00ED3108">
        <w:rPr>
          <w:rFonts w:ascii="PT Astra Serif" w:hAnsi="PT Astra Serif"/>
          <w:sz w:val="28"/>
          <w:szCs w:val="28"/>
        </w:rPr>
        <w:softHyphen/>
        <w:t>ного регламента.</w:t>
      </w:r>
    </w:p>
    <w:p w:rsidR="00935CFF" w:rsidRPr="00ED3108" w:rsidRDefault="00935CFF" w:rsidP="00935CFF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935CFF" w:rsidRPr="00ED3108" w:rsidRDefault="00935CFF" w:rsidP="00935CFF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>1.2.Приложение № 8 к административному регламенту по предоставлению муниципальной услуги «</w:t>
      </w:r>
      <w:r w:rsidRPr="00ED3108">
        <w:rPr>
          <w:rFonts w:ascii="PT Astra Serif" w:hAnsi="PT Astra Serif"/>
          <w:bCs/>
          <w:sz w:val="28"/>
          <w:szCs w:val="28"/>
        </w:rPr>
        <w:t>Предоставление земельных участков, находящихся в муниципальной собственности, без проведения торгов</w:t>
      </w:r>
      <w:r w:rsidRPr="00ED3108">
        <w:rPr>
          <w:rFonts w:ascii="PT Astra Serif" w:hAnsi="PT Astra Serif"/>
          <w:sz w:val="28"/>
          <w:szCs w:val="28"/>
        </w:rPr>
        <w:t xml:space="preserve">» изложить в редакции согласно приложению №1   к данному постановлению. </w:t>
      </w:r>
    </w:p>
    <w:p w:rsidR="00935CFF" w:rsidRPr="00ED3108" w:rsidRDefault="00935CFF" w:rsidP="00935CFF">
      <w:pPr>
        <w:jc w:val="center"/>
        <w:rPr>
          <w:rFonts w:ascii="PT Astra Serif" w:hAnsi="PT Astra Serif"/>
          <w:b/>
          <w:sz w:val="28"/>
          <w:szCs w:val="28"/>
        </w:rPr>
      </w:pPr>
    </w:p>
    <w:p w:rsidR="00935CFF" w:rsidRPr="00ED3108" w:rsidRDefault="00935CFF" w:rsidP="00935CFF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Постановление № 37-п от 14.11</w:t>
      </w:r>
      <w:r w:rsidRPr="00ED3108">
        <w:rPr>
          <w:rFonts w:ascii="PT Astra Serif" w:hAnsi="PT Astra Serif"/>
          <w:sz w:val="28"/>
          <w:szCs w:val="28"/>
        </w:rPr>
        <w:t xml:space="preserve">.2024г «О внесении изменений в постановление администрации  </w:t>
      </w:r>
      <w:r>
        <w:rPr>
          <w:rFonts w:ascii="PT Astra Serif" w:hAnsi="PT Astra Serif"/>
          <w:sz w:val="28"/>
          <w:szCs w:val="28"/>
        </w:rPr>
        <w:t>Родничковского муниципального образования № 4-п от 22.04</w:t>
      </w:r>
      <w:r w:rsidRPr="00ED3108">
        <w:rPr>
          <w:rFonts w:ascii="PT Astra Serif" w:hAnsi="PT Astra Serif"/>
          <w:sz w:val="28"/>
          <w:szCs w:val="28"/>
        </w:rPr>
        <w:t>.2021г " Об утверждении административного</w:t>
      </w:r>
    </w:p>
    <w:p w:rsidR="00935CFF" w:rsidRPr="00ED3108" w:rsidRDefault="00935CFF" w:rsidP="00935CFF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  <w:r w:rsidRPr="00ED3108">
        <w:rPr>
          <w:rFonts w:ascii="PT Astra Serif" w:hAnsi="PT Astra Serif"/>
          <w:sz w:val="28"/>
          <w:szCs w:val="28"/>
        </w:rPr>
        <w:t>регламента по предоставлению муниципальной услуги «Предоставление земельных участков, находящихся в муниципальной    собственности, без проведения торгов» -</w:t>
      </w:r>
      <w:r>
        <w:rPr>
          <w:rFonts w:ascii="PT Astra Serif" w:hAnsi="PT Astra Serif"/>
          <w:sz w:val="28"/>
          <w:szCs w:val="28"/>
        </w:rPr>
        <w:t xml:space="preserve"> </w:t>
      </w:r>
      <w:r w:rsidRPr="00ED3108">
        <w:rPr>
          <w:rFonts w:ascii="PT Astra Serif" w:hAnsi="PT Astra Serif"/>
          <w:sz w:val="28"/>
          <w:szCs w:val="28"/>
        </w:rPr>
        <w:t>отменить.</w:t>
      </w:r>
    </w:p>
    <w:p w:rsidR="00935CFF" w:rsidRPr="00ED3108" w:rsidRDefault="00935CFF" w:rsidP="00935CFF">
      <w:pPr>
        <w:pStyle w:val="ConsPlusNormal"/>
        <w:ind w:firstLine="0"/>
        <w:jc w:val="both"/>
        <w:rPr>
          <w:rFonts w:ascii="PT Astra Serif" w:hAnsi="PT Astra Serif"/>
          <w:sz w:val="28"/>
          <w:szCs w:val="28"/>
        </w:rPr>
      </w:pPr>
    </w:p>
    <w:p w:rsidR="00B00768" w:rsidRPr="00704851" w:rsidRDefault="00935CFF" w:rsidP="00B00768">
      <w:pPr>
        <w:ind w:firstLine="540"/>
        <w:rPr>
          <w:rFonts w:ascii="PT Astra Serif" w:hAnsi="PT Astra Serif" w:cs="Arial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B00768">
        <w:rPr>
          <w:color w:val="000000"/>
          <w:sz w:val="28"/>
          <w:szCs w:val="28"/>
        </w:rPr>
        <w:t>.</w:t>
      </w:r>
      <w:r w:rsidR="00B00768" w:rsidRPr="00B00768">
        <w:rPr>
          <w:rFonts w:ascii="PT Astra Serif" w:hAnsi="PT Astra Serif"/>
          <w:sz w:val="28"/>
          <w:szCs w:val="28"/>
        </w:rPr>
        <w:t xml:space="preserve"> </w:t>
      </w:r>
      <w:r w:rsidR="00B00768" w:rsidRPr="00704851">
        <w:rPr>
          <w:rFonts w:ascii="PT Astra Serif" w:hAnsi="PT Astra Serif"/>
          <w:sz w:val="28"/>
          <w:szCs w:val="28"/>
        </w:rPr>
        <w:t xml:space="preserve"> Разместить настоящее постановление  на официальном сайте </w:t>
      </w:r>
      <w:r w:rsidR="00B00768"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администрации  </w:t>
      </w:r>
      <w:r w:rsidR="007019D0">
        <w:rPr>
          <w:rFonts w:ascii="PT Astra Serif" w:hAnsi="PT Astra Serif"/>
          <w:sz w:val="28"/>
          <w:szCs w:val="28"/>
          <w:shd w:val="clear" w:color="auto" w:fill="FFFFFF"/>
        </w:rPr>
        <w:t xml:space="preserve">Родничковского </w:t>
      </w:r>
      <w:r w:rsidR="00B00768"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 муниципального образования    </w:t>
      </w:r>
      <w:r w:rsidR="00B00768" w:rsidRPr="00704851">
        <w:rPr>
          <w:rFonts w:ascii="PT Astra Serif" w:hAnsi="PT Astra Serif"/>
          <w:sz w:val="28"/>
          <w:szCs w:val="28"/>
        </w:rPr>
        <w:t>в сети «Интернет»</w:t>
      </w:r>
      <w:r w:rsidR="00B00768"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 (ссылка</w:t>
      </w:r>
      <w:proofErr w:type="gramStart"/>
      <w:r w:rsidR="00B00768" w:rsidRPr="00704851">
        <w:rPr>
          <w:rFonts w:ascii="PT Astra Serif" w:hAnsi="PT Astra Serif"/>
          <w:sz w:val="28"/>
          <w:szCs w:val="28"/>
          <w:shd w:val="clear" w:color="auto" w:fill="FFFFFF"/>
        </w:rPr>
        <w:t xml:space="preserve"> </w:t>
      </w:r>
      <w:r w:rsidR="007019D0">
        <w:rPr>
          <w:sz w:val="28"/>
          <w:szCs w:val="28"/>
        </w:rPr>
        <w:t>:</w:t>
      </w:r>
      <w:proofErr w:type="gramEnd"/>
      <w:r w:rsidR="007019D0">
        <w:rPr>
          <w:sz w:val="28"/>
          <w:szCs w:val="28"/>
        </w:rPr>
        <w:t xml:space="preserve"> </w:t>
      </w:r>
      <w:r w:rsidR="007019D0" w:rsidRPr="007C6EBD">
        <w:rPr>
          <w:color w:val="2C2D2E"/>
          <w:sz w:val="26"/>
          <w:szCs w:val="26"/>
        </w:rPr>
        <w:t>https://rodnichkovskoe-r64.gosweb.gosuslugi.ru</w:t>
      </w:r>
      <w:r w:rsidR="007019D0" w:rsidRPr="007C6EBD">
        <w:rPr>
          <w:sz w:val="28"/>
          <w:szCs w:val="28"/>
        </w:rPr>
        <w:t>)</w:t>
      </w:r>
      <w:r w:rsidR="00B00768" w:rsidRPr="00704851">
        <w:rPr>
          <w:rFonts w:ascii="PT Astra Serif" w:hAnsi="PT Astra Serif" w:cs="Arial"/>
          <w:sz w:val="28"/>
          <w:szCs w:val="28"/>
        </w:rPr>
        <w:t>.</w:t>
      </w:r>
    </w:p>
    <w:p w:rsidR="00B00768" w:rsidRPr="00704851" w:rsidRDefault="00B00768" w:rsidP="00B00768">
      <w:pPr>
        <w:ind w:firstLine="540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>3</w:t>
      </w:r>
      <w:r w:rsidRPr="00704851">
        <w:rPr>
          <w:rFonts w:ascii="PT Astra Serif" w:hAnsi="PT Astra Serif"/>
          <w:sz w:val="28"/>
          <w:szCs w:val="28"/>
          <w:shd w:val="clear" w:color="auto" w:fill="FFFFFF"/>
        </w:rPr>
        <w:t>.</w:t>
      </w:r>
      <w:r w:rsidRPr="0070485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04851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704851">
        <w:rPr>
          <w:rFonts w:ascii="PT Astra Serif" w:hAnsi="PT Astra Serif"/>
          <w:sz w:val="28"/>
          <w:szCs w:val="28"/>
        </w:rPr>
        <w:t xml:space="preserve"> исполнением настоящего постановления оставляю за собой.</w:t>
      </w:r>
    </w:p>
    <w:p w:rsidR="00B00768" w:rsidRPr="00704851" w:rsidRDefault="00B00768" w:rsidP="00B00768">
      <w:pPr>
        <w:ind w:firstLine="54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704851">
        <w:rPr>
          <w:rFonts w:ascii="PT Astra Serif" w:hAnsi="PT Astra Serif"/>
          <w:sz w:val="28"/>
          <w:szCs w:val="28"/>
        </w:rPr>
        <w:t xml:space="preserve">. Постановление вступает в силу </w:t>
      </w:r>
      <w:r w:rsidR="007019D0">
        <w:rPr>
          <w:rFonts w:ascii="PT Astra Serif" w:hAnsi="PT Astra Serif"/>
          <w:sz w:val="28"/>
          <w:szCs w:val="28"/>
        </w:rPr>
        <w:t>со дня его</w:t>
      </w:r>
      <w:r w:rsidRPr="00704851">
        <w:rPr>
          <w:rFonts w:ascii="PT Astra Serif" w:hAnsi="PT Astra Serif"/>
          <w:sz w:val="28"/>
          <w:szCs w:val="28"/>
        </w:rPr>
        <w:t xml:space="preserve"> официального опубликования </w:t>
      </w:r>
      <w:proofErr w:type="gramStart"/>
      <w:r w:rsidRPr="00704851">
        <w:rPr>
          <w:rFonts w:ascii="PT Astra Serif" w:hAnsi="PT Astra Serif"/>
          <w:sz w:val="28"/>
          <w:szCs w:val="28"/>
        </w:rPr>
        <w:t xml:space="preserve">( </w:t>
      </w:r>
      <w:proofErr w:type="gramEnd"/>
      <w:r w:rsidRPr="00704851">
        <w:rPr>
          <w:rFonts w:ascii="PT Astra Serif" w:hAnsi="PT Astra Serif"/>
          <w:sz w:val="28"/>
          <w:szCs w:val="28"/>
        </w:rPr>
        <w:t>обнародования).</w:t>
      </w:r>
    </w:p>
    <w:p w:rsidR="00B00768" w:rsidRPr="00704851" w:rsidRDefault="00B00768" w:rsidP="00B00768">
      <w:pPr>
        <w:ind w:firstLine="540"/>
        <w:jc w:val="both"/>
        <w:rPr>
          <w:rFonts w:ascii="PT Astra Serif" w:hAnsi="PT Astra Serif"/>
          <w:sz w:val="28"/>
          <w:szCs w:val="28"/>
        </w:rPr>
      </w:pPr>
    </w:p>
    <w:p w:rsidR="00B00768" w:rsidRPr="00704851" w:rsidRDefault="00B00768" w:rsidP="00B00768">
      <w:pPr>
        <w:tabs>
          <w:tab w:val="left" w:pos="7380"/>
        </w:tabs>
        <w:ind w:hanging="2698"/>
        <w:rPr>
          <w:rFonts w:ascii="PT Astra Serif" w:hAnsi="PT Astra Serif"/>
          <w:b/>
          <w:bCs/>
          <w:sz w:val="28"/>
          <w:szCs w:val="28"/>
        </w:rPr>
      </w:pPr>
    </w:p>
    <w:p w:rsidR="00B00768" w:rsidRPr="00704851" w:rsidRDefault="00D775CD" w:rsidP="00B00768">
      <w:pPr>
        <w:tabs>
          <w:tab w:val="left" w:pos="7380"/>
        </w:tabs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Глава</w:t>
      </w:r>
      <w:r w:rsidR="00892686">
        <w:rPr>
          <w:rFonts w:ascii="PT Astra Serif" w:hAnsi="PT Astra Serif"/>
          <w:b/>
          <w:bCs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892686">
        <w:rPr>
          <w:rFonts w:ascii="PT Astra Serif" w:hAnsi="PT Astra Serif"/>
          <w:b/>
          <w:bCs/>
          <w:sz w:val="28"/>
          <w:szCs w:val="28"/>
        </w:rPr>
        <w:t>Родничковского</w:t>
      </w:r>
    </w:p>
    <w:p w:rsidR="00B00768" w:rsidRPr="00704851" w:rsidRDefault="00D775CD" w:rsidP="00B00768">
      <w:pPr>
        <w:tabs>
          <w:tab w:val="left" w:pos="7380"/>
        </w:tabs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м</w:t>
      </w:r>
      <w:r w:rsidR="00B00768" w:rsidRPr="00704851">
        <w:rPr>
          <w:rFonts w:ascii="PT Astra Serif" w:hAnsi="PT Astra Serif"/>
          <w:b/>
          <w:bCs/>
          <w:sz w:val="28"/>
          <w:szCs w:val="28"/>
        </w:rPr>
        <w:t>униципального</w:t>
      </w:r>
      <w:r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B00768" w:rsidRPr="00704851">
        <w:rPr>
          <w:rFonts w:ascii="PT Astra Serif" w:hAnsi="PT Astra Serif"/>
          <w:b/>
          <w:bCs/>
          <w:sz w:val="28"/>
          <w:szCs w:val="28"/>
        </w:rPr>
        <w:t xml:space="preserve"> образования                  </w:t>
      </w:r>
      <w:r w:rsidR="00892686">
        <w:rPr>
          <w:rFonts w:ascii="PT Astra Serif" w:hAnsi="PT Astra Serif"/>
          <w:b/>
          <w:bCs/>
          <w:sz w:val="28"/>
          <w:szCs w:val="28"/>
        </w:rPr>
        <w:t xml:space="preserve">              </w:t>
      </w:r>
      <w:r>
        <w:rPr>
          <w:rFonts w:ascii="PT Astra Serif" w:hAnsi="PT Astra Serif"/>
          <w:b/>
          <w:bCs/>
          <w:sz w:val="28"/>
          <w:szCs w:val="28"/>
        </w:rPr>
        <w:t>С.А. Родионов</w:t>
      </w:r>
      <w:r w:rsidR="00B00768" w:rsidRPr="00704851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B00768" w:rsidRPr="008C78A7" w:rsidRDefault="00B00768" w:rsidP="00B0076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7652B7" w:rsidRPr="007652B7" w:rsidRDefault="007652B7" w:rsidP="00B0115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B01159" w:rsidRDefault="00B01159" w:rsidP="009447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1159" w:rsidRDefault="00B01159" w:rsidP="009447D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751B0A" w:rsidRDefault="00751B0A" w:rsidP="00751B0A">
      <w:pPr>
        <w:jc w:val="both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35CFF" w:rsidRDefault="00935CFF" w:rsidP="00751B0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751B0A" w:rsidRPr="001D572E" w:rsidRDefault="00751B0A" w:rsidP="00751B0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 xml:space="preserve">Приложение № </w:t>
      </w:r>
      <w:r w:rsidR="00000A0B">
        <w:rPr>
          <w:rFonts w:ascii="Times New Roman" w:hAnsi="Times New Roman"/>
          <w:sz w:val="24"/>
          <w:szCs w:val="24"/>
        </w:rPr>
        <w:t xml:space="preserve"> 8 </w:t>
      </w:r>
    </w:p>
    <w:p w:rsidR="00751B0A" w:rsidRPr="003F6B57" w:rsidRDefault="00751B0A" w:rsidP="00751B0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к административному</w:t>
      </w:r>
    </w:p>
    <w:p w:rsidR="00751B0A" w:rsidRPr="003F6B57" w:rsidRDefault="00751B0A" w:rsidP="00751B0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регламенту по предоставлению</w:t>
      </w:r>
    </w:p>
    <w:p w:rsidR="00751B0A" w:rsidRPr="003F6B57" w:rsidRDefault="00751B0A" w:rsidP="00751B0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муниципальной услуги</w:t>
      </w:r>
    </w:p>
    <w:p w:rsidR="00751B0A" w:rsidRPr="003F6B57" w:rsidRDefault="00751B0A" w:rsidP="00751B0A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r w:rsidRPr="003F6B57">
        <w:rPr>
          <w:rFonts w:ascii="Times New Roman" w:hAnsi="Times New Roman"/>
          <w:sz w:val="24"/>
          <w:szCs w:val="24"/>
        </w:rPr>
        <w:t>«</w:t>
      </w:r>
      <w:r w:rsidRPr="003F6B57">
        <w:rPr>
          <w:rFonts w:ascii="Times New Roman" w:hAnsi="Times New Roman"/>
          <w:bCs/>
          <w:sz w:val="24"/>
          <w:szCs w:val="24"/>
        </w:rPr>
        <w:t xml:space="preserve">Предоставление земельных участков, </w:t>
      </w:r>
    </w:p>
    <w:p w:rsidR="00751B0A" w:rsidRPr="003F6B57" w:rsidRDefault="00751B0A" w:rsidP="00751B0A">
      <w:pPr>
        <w:pStyle w:val="ConsPlusNormal"/>
        <w:jc w:val="right"/>
        <w:rPr>
          <w:rFonts w:ascii="Times New Roman" w:hAnsi="Times New Roman"/>
          <w:bCs/>
          <w:sz w:val="24"/>
          <w:szCs w:val="24"/>
        </w:rPr>
      </w:pPr>
      <w:proofErr w:type="gramStart"/>
      <w:r w:rsidRPr="003F6B57">
        <w:rPr>
          <w:rFonts w:ascii="Times New Roman" w:hAnsi="Times New Roman"/>
          <w:bCs/>
          <w:sz w:val="24"/>
          <w:szCs w:val="24"/>
        </w:rPr>
        <w:t>находящихся</w:t>
      </w:r>
      <w:proofErr w:type="gramEnd"/>
      <w:r w:rsidRPr="003F6B57">
        <w:rPr>
          <w:rFonts w:ascii="Times New Roman" w:hAnsi="Times New Roman"/>
          <w:bCs/>
          <w:sz w:val="24"/>
          <w:szCs w:val="24"/>
        </w:rPr>
        <w:t xml:space="preserve"> в муниципальной собственности, </w:t>
      </w:r>
    </w:p>
    <w:p w:rsidR="00751B0A" w:rsidRDefault="00751B0A" w:rsidP="00751B0A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3F6B57">
        <w:rPr>
          <w:rFonts w:ascii="Times New Roman" w:hAnsi="Times New Roman"/>
          <w:bCs/>
          <w:sz w:val="24"/>
          <w:szCs w:val="24"/>
        </w:rPr>
        <w:t>без проведения торгов</w:t>
      </w:r>
      <w:r w:rsidRPr="003F6B57">
        <w:rPr>
          <w:rFonts w:ascii="Times New Roman" w:hAnsi="Times New Roman"/>
          <w:sz w:val="24"/>
          <w:szCs w:val="24"/>
        </w:rPr>
        <w:t>»</w:t>
      </w:r>
    </w:p>
    <w:p w:rsidR="00000A0B" w:rsidRPr="003F6B57" w:rsidRDefault="00000A0B" w:rsidP="00751B0A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751B0A" w:rsidRPr="00747A52" w:rsidRDefault="00751B0A" w:rsidP="00751B0A">
      <w:pPr>
        <w:jc w:val="center"/>
        <w:rPr>
          <w:b/>
          <w:caps/>
          <w:kern w:val="28"/>
          <w:szCs w:val="28"/>
        </w:rPr>
      </w:pPr>
    </w:p>
    <w:p w:rsidR="00751B0A" w:rsidRPr="00747A52" w:rsidRDefault="00751B0A" w:rsidP="00751B0A">
      <w:pPr>
        <w:jc w:val="center"/>
        <w:rPr>
          <w:b/>
          <w:sz w:val="28"/>
          <w:szCs w:val="28"/>
        </w:rPr>
      </w:pPr>
      <w:r w:rsidRPr="00747A52">
        <w:rPr>
          <w:b/>
          <w:sz w:val="28"/>
          <w:szCs w:val="28"/>
        </w:rPr>
        <w:t xml:space="preserve">БЛОК-СХЕМА </w:t>
      </w:r>
    </w:p>
    <w:p w:rsidR="00751B0A" w:rsidRDefault="00751B0A" w:rsidP="00751B0A">
      <w:pPr>
        <w:jc w:val="center"/>
        <w:rPr>
          <w:b/>
          <w:bCs/>
          <w:sz w:val="28"/>
          <w:szCs w:val="28"/>
        </w:rPr>
      </w:pPr>
      <w:r w:rsidRPr="00747A52">
        <w:rPr>
          <w:b/>
          <w:sz w:val="28"/>
          <w:szCs w:val="28"/>
        </w:rPr>
        <w:t>ПОСЛЕДОВАТЕЛЬНОСТИ АДМИНИСТРАТИВНЫХ ПРОЦЕДУР ПРИ ПРЕДОСТАВЛЕНИИ МУНИЦИПАЛЬНОЙ УСЛУГИ «</w:t>
      </w:r>
      <w:r w:rsidRPr="00747A52">
        <w:rPr>
          <w:b/>
          <w:bCs/>
          <w:sz w:val="28"/>
          <w:szCs w:val="28"/>
        </w:rPr>
        <w:t>ПРЕДОСТАВЛЕ</w:t>
      </w:r>
      <w:r>
        <w:rPr>
          <w:b/>
          <w:bCs/>
          <w:sz w:val="28"/>
          <w:szCs w:val="28"/>
        </w:rPr>
        <w:softHyphen/>
      </w:r>
      <w:r w:rsidRPr="00747A52">
        <w:rPr>
          <w:b/>
          <w:bCs/>
          <w:sz w:val="28"/>
          <w:szCs w:val="28"/>
        </w:rPr>
        <w:t>НИЕ ЗЕМЕЛЬНЫХ УЧАСТКОВ, НАХОДЯЩИХСЯ В МУНИЦИПАЛЬ</w:t>
      </w:r>
      <w:r>
        <w:rPr>
          <w:b/>
          <w:bCs/>
          <w:sz w:val="28"/>
          <w:szCs w:val="28"/>
        </w:rPr>
        <w:softHyphen/>
      </w:r>
      <w:r w:rsidRPr="00747A52">
        <w:rPr>
          <w:b/>
          <w:bCs/>
          <w:sz w:val="28"/>
          <w:szCs w:val="28"/>
        </w:rPr>
        <w:t>НОЙ СОБСТВЕННОСТИ</w:t>
      </w:r>
    </w:p>
    <w:p w:rsidR="00751B0A" w:rsidRPr="00747A52" w:rsidRDefault="00751B0A" w:rsidP="00751B0A">
      <w:pPr>
        <w:jc w:val="center"/>
        <w:rPr>
          <w:b/>
          <w:sz w:val="28"/>
          <w:szCs w:val="28"/>
        </w:rPr>
      </w:pPr>
      <w:r w:rsidRPr="00747A52">
        <w:rPr>
          <w:b/>
          <w:bCs/>
          <w:sz w:val="28"/>
          <w:szCs w:val="28"/>
        </w:rPr>
        <w:t xml:space="preserve"> БЕЗ ПРОВЕДЕНИЯ ТОРГОВ</w:t>
      </w:r>
      <w:r w:rsidRPr="00747A52">
        <w:rPr>
          <w:b/>
          <w:sz w:val="28"/>
          <w:szCs w:val="28"/>
        </w:rPr>
        <w:t>»</w:t>
      </w:r>
    </w:p>
    <w:p w:rsidR="00751B0A" w:rsidRPr="00747A52" w:rsidRDefault="0059428A" w:rsidP="00751B0A">
      <w:pPr>
        <w:pStyle w:val="ConsPlusNormal"/>
        <w:jc w:val="both"/>
        <w:rPr>
          <w:rFonts w:ascii="Times New Roman" w:hAnsi="Times New Roman"/>
        </w:rPr>
      </w:pPr>
      <w:r w:rsidRPr="0059428A">
        <w:rPr>
          <w:noProof/>
        </w:rPr>
        <w:pict>
          <v:rect id="Rectangle 2" o:spid="_x0000_s1026" style="position:absolute;left:0;text-align:left;margin-left:-6.3pt;margin-top:8.95pt;width:467.25pt;height:17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">
            <v:textbox>
              <w:txbxContent>
                <w:p w:rsidR="00751B0A" w:rsidRPr="00F4277B" w:rsidRDefault="00751B0A" w:rsidP="00751B0A">
                  <w:pPr>
                    <w:jc w:val="center"/>
                    <w:rPr>
                      <w:sz w:val="18"/>
                      <w:szCs w:val="18"/>
                    </w:rPr>
                  </w:pPr>
                  <w:r w:rsidRPr="00F4277B">
                    <w:rPr>
                      <w:sz w:val="18"/>
                      <w:szCs w:val="18"/>
                    </w:rPr>
                    <w:t>Прием и проверка комплектности документов  на наличие/ отсутствие оснований для отказа в приеме документов</w:t>
                  </w:r>
                </w:p>
                <w:p w:rsidR="00751B0A" w:rsidRPr="0039089A" w:rsidRDefault="00751B0A" w:rsidP="00751B0A">
                  <w:pPr>
                    <w:jc w:val="center"/>
                  </w:pPr>
                </w:p>
              </w:txbxContent>
            </v:textbox>
          </v:rect>
        </w:pict>
      </w:r>
    </w:p>
    <w:p w:rsidR="00751B0A" w:rsidRPr="00747A52" w:rsidRDefault="0059428A" w:rsidP="00751B0A">
      <w:pPr>
        <w:jc w:val="center"/>
      </w:pPr>
      <w:r w:rsidRPr="0059428A">
        <w:rPr>
          <w:rFonts w:ascii="Calibri" w:hAnsi="Calibri"/>
          <w:noProof/>
          <w:color w:val="000000"/>
          <w:sz w:val="22"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28" type="#_x0000_t32" style="position:absolute;left:0;text-align:left;margin-left:220.2pt;margin-top:13.55pt;width:0;height:21.7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" strokecolor="black [3213]" strokeweight="3pt">
            <v:stroke endarrow="open"/>
          </v:shape>
        </w:pict>
      </w:r>
    </w:p>
    <w:p w:rsidR="00751B0A" w:rsidRPr="00747A52" w:rsidRDefault="0059428A" w:rsidP="00751B0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oval id="Овал 38" o:spid="_x0000_s1027" style="position:absolute;left:0;text-align:left;margin-left:134.7pt;margin-top:9.4pt;width:176.25pt;height:42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" fillcolor="white [3212]" strokecolor="black [3213]">
            <v:textbox>
              <w:txbxContent>
                <w:p w:rsidR="00751B0A" w:rsidRPr="008A0D81" w:rsidRDefault="00751B0A" w:rsidP="00751B0A">
                  <w:pPr>
                    <w:jc w:val="center"/>
                    <w:rPr>
                      <w:sz w:val="12"/>
                      <w:szCs w:val="12"/>
                    </w:rPr>
                  </w:pPr>
                  <w:r w:rsidRPr="008A0D81">
                    <w:rPr>
                      <w:sz w:val="12"/>
                      <w:szCs w:val="12"/>
                    </w:rPr>
                    <w:t>Проверка направленного Заявителем Заявления и документов, представленных для получения  муниципальной услуги</w:t>
                  </w:r>
                </w:p>
              </w:txbxContent>
            </v:textbox>
          </v:oval>
        </w:pict>
      </w:r>
    </w:p>
    <w:p w:rsidR="00751B0A" w:rsidRPr="00747A52" w:rsidRDefault="00751B0A" w:rsidP="00751B0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1B0A" w:rsidRPr="00747A52" w:rsidRDefault="00751B0A" w:rsidP="00751B0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1B0A" w:rsidRPr="00747A52" w:rsidRDefault="00751B0A" w:rsidP="00751B0A">
      <w:pPr>
        <w:pStyle w:val="1"/>
        <w:spacing w:line="218" w:lineRule="auto"/>
        <w:ind w:right="26" w:firstLine="709"/>
        <w:rPr>
          <w:color w:val="000000"/>
          <w:szCs w:val="24"/>
        </w:rPr>
      </w:pPr>
    </w:p>
    <w:p w:rsidR="00751B0A" w:rsidRPr="00747A52" w:rsidRDefault="0059428A" w:rsidP="00751B0A">
      <w:pPr>
        <w:pStyle w:val="1"/>
        <w:tabs>
          <w:tab w:val="left" w:pos="7200"/>
          <w:tab w:val="right" w:pos="9328"/>
        </w:tabs>
        <w:spacing w:line="218" w:lineRule="auto"/>
        <w:ind w:right="26" w:firstLine="0"/>
        <w:jc w:val="lef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Прямая со стрелкой 40" o:spid="_x0000_s1029" type="#_x0000_t32" style="position:absolute;margin-left:220.35pt;margin-top:1.3pt;width:0;height:25.5pt;flip:x;z-index:25166336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" strokecolor="black [3213]" strokeweight="3pt">
            <v:stroke endarrow="open"/>
          </v:shape>
        </w:pict>
      </w:r>
    </w:p>
    <w:p w:rsidR="00751B0A" w:rsidRPr="00747A52" w:rsidRDefault="00751B0A" w:rsidP="00751B0A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</w:p>
    <w:p w:rsidR="00751B0A" w:rsidRPr="00747A52" w:rsidRDefault="0059428A" w:rsidP="00751B0A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rect id="Прямоугольник 42" o:spid="_x0000_s1030" style="position:absolute;left:0;text-align:left;margin-left:-2.55pt;margin-top:1.7pt;width:463.5pt;height:18.7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" fillcolor="white [3201]" strokecolor="black [3213]" strokeweight=".25pt">
            <v:textbox>
              <w:txbxContent>
                <w:p w:rsidR="00751B0A" w:rsidRPr="008A0D81" w:rsidRDefault="00751B0A" w:rsidP="00751B0A">
                  <w:pPr>
                    <w:jc w:val="center"/>
                    <w:rPr>
                      <w:sz w:val="16"/>
                      <w:szCs w:val="16"/>
                    </w:rPr>
                  </w:pPr>
                  <w:r w:rsidRPr="008A0D81">
                    <w:rPr>
                      <w:sz w:val="16"/>
                      <w:szCs w:val="16"/>
                    </w:rPr>
                    <w:t>Получение сведений посредством межведомственного информационного взаимодействия</w:t>
                  </w:r>
                </w:p>
              </w:txbxContent>
            </v:textbox>
          </v:rect>
        </w:pict>
      </w:r>
    </w:p>
    <w:p w:rsidR="00751B0A" w:rsidRPr="00747A52" w:rsidRDefault="0059428A" w:rsidP="00751B0A">
      <w:pPr>
        <w:pStyle w:val="1"/>
        <w:tabs>
          <w:tab w:val="left" w:pos="4275"/>
          <w:tab w:val="right" w:pos="9328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Прямая со стрелкой 45" o:spid="_x0000_s1033" type="#_x0000_t32" style="position:absolute;left:0;text-align:left;margin-left:310.95pt;margin-top:3.45pt;width:0;height:24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" strokecolor="#c00000" strokeweight="3pt">
            <v:stroke endarrow="open"/>
          </v:shape>
        </w:pict>
      </w:r>
      <w:r>
        <w:rPr>
          <w:noProof/>
          <w:color w:val="000000"/>
          <w:szCs w:val="24"/>
        </w:rPr>
        <w:pict>
          <v:shape id="Прямая со стрелкой 44" o:spid="_x0000_s1032" type="#_x0000_t32" style="position:absolute;left:0;text-align:left;margin-left:134.7pt;margin-top:7.95pt;width:0;height:24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" strokecolor="#c00000" strokeweight="3pt">
            <v:stroke endarrow="open"/>
          </v:shape>
        </w:pict>
      </w:r>
      <w:r>
        <w:rPr>
          <w:noProof/>
          <w:color w:val="000000"/>
          <w:szCs w:val="24"/>
        </w:rPr>
        <w:pict>
          <v:shape id="Прямая со стрелкой 43" o:spid="_x0000_s1031" type="#_x0000_t32" style="position:absolute;left:0;text-align:left;margin-left:26.7pt;margin-top:7.95pt;width:0;height:19.5pt;flip:x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" strokecolor="#c00000" strokeweight="3pt">
            <v:stroke endarrow="open"/>
          </v:shape>
        </w:pict>
      </w:r>
    </w:p>
    <w:p w:rsidR="00751B0A" w:rsidRPr="00747A52" w:rsidRDefault="00751B0A" w:rsidP="00751B0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1B0A" w:rsidRPr="00747A52" w:rsidRDefault="0059428A" w:rsidP="00751B0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oval id="Овал 48" o:spid="_x0000_s1036" style="position:absolute;left:0;text-align:left;margin-left:172.2pt;margin-top:2.35pt;width:279.75pt;height:86.2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" fillcolor="white [3201]" strokecolor="black [3213]" strokeweight=".25pt">
            <v:textbox>
              <w:txbxContent>
                <w:p w:rsidR="00751B0A" w:rsidRPr="008A0D81" w:rsidRDefault="00751B0A" w:rsidP="00751B0A">
                  <w:pPr>
                    <w:jc w:val="center"/>
                    <w:rPr>
                      <w:sz w:val="12"/>
                      <w:szCs w:val="12"/>
                    </w:rPr>
                  </w:pPr>
                  <w:r w:rsidRPr="008A0D81">
                    <w:rPr>
                      <w:sz w:val="12"/>
                      <w:szCs w:val="12"/>
                    </w:rPr>
                    <w:t xml:space="preserve">Истребование в органах </w:t>
                  </w:r>
                  <w:proofErr w:type="spellStart"/>
                  <w:r w:rsidRPr="008A0D81">
                    <w:rPr>
                      <w:sz w:val="12"/>
                      <w:szCs w:val="12"/>
                    </w:rPr>
                    <w:t>гос</w:t>
                  </w:r>
                  <w:proofErr w:type="gramStart"/>
                  <w:r w:rsidRPr="008A0D81">
                    <w:rPr>
                      <w:sz w:val="12"/>
                      <w:szCs w:val="12"/>
                    </w:rPr>
                    <w:t>.з</w:t>
                  </w:r>
                  <w:proofErr w:type="gramEnd"/>
                  <w:r w:rsidRPr="008A0D81">
                    <w:rPr>
                      <w:sz w:val="12"/>
                      <w:szCs w:val="12"/>
                    </w:rPr>
                    <w:t>емельного</w:t>
                  </w:r>
                  <w:proofErr w:type="spellEnd"/>
                  <w:r w:rsidRPr="008A0D81">
                    <w:rPr>
                      <w:sz w:val="12"/>
                      <w:szCs w:val="12"/>
                    </w:rPr>
                    <w:t xml:space="preserve"> надзора и муниципального земельного контроля сведений о наличии или отсутствии выявленных в рамках </w:t>
                  </w:r>
                  <w:proofErr w:type="spellStart"/>
                  <w:r w:rsidRPr="008A0D81">
                    <w:rPr>
                      <w:sz w:val="12"/>
                      <w:szCs w:val="12"/>
                    </w:rPr>
                    <w:t>гос.земельного</w:t>
                  </w:r>
                  <w:proofErr w:type="spellEnd"/>
                  <w:r w:rsidRPr="008A0D81">
                    <w:rPr>
                      <w:sz w:val="12"/>
                      <w:szCs w:val="12"/>
                    </w:rPr>
                    <w:t xml:space="preserve"> надзора и неустраненных нарушений законодательства РФ при использовании земельного участка, предназначенного для ведения сельхоз.производства, а также результатов выездного обследования земельных участков (согласно подп.9 п.2 ст.39.3 </w:t>
                  </w:r>
                  <w:proofErr w:type="spellStart"/>
                  <w:r w:rsidRPr="008A0D81">
                    <w:rPr>
                      <w:sz w:val="12"/>
                      <w:szCs w:val="12"/>
                    </w:rPr>
                    <w:t>Зем</w:t>
                  </w:r>
                  <w:proofErr w:type="spellEnd"/>
                  <w:r w:rsidRPr="008A0D81">
                    <w:rPr>
                      <w:sz w:val="12"/>
                      <w:szCs w:val="12"/>
                    </w:rPr>
                    <w:t xml:space="preserve">. </w:t>
                  </w:r>
                  <w:proofErr w:type="gramStart"/>
                  <w:r w:rsidRPr="008A0D81">
                    <w:rPr>
                      <w:sz w:val="12"/>
                      <w:szCs w:val="12"/>
                    </w:rPr>
                    <w:t>Кодекса РФ)</w:t>
                  </w:r>
                  <w:proofErr w:type="gramEnd"/>
                </w:p>
              </w:txbxContent>
            </v:textbox>
          </v:oval>
        </w:pict>
      </w:r>
      <w:r w:rsidRPr="0059428A">
        <w:rPr>
          <w:noProof/>
          <w:color w:val="000000"/>
          <w:sz w:val="18"/>
          <w:szCs w:val="18"/>
        </w:rPr>
        <w:pict>
          <v:oval id="Овал 47" o:spid="_x0000_s1035" style="position:absolute;left:0;text-align:left;margin-left:73.2pt;margin-top:2.35pt;width:99pt;height:77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" fillcolor="white [3201]" strokecolor="black [3213]" strokeweight=".25pt">
            <v:textbox>
              <w:txbxContent>
                <w:p w:rsidR="00751B0A" w:rsidRPr="008A0D81" w:rsidRDefault="00751B0A" w:rsidP="00751B0A">
                  <w:pPr>
                    <w:jc w:val="center"/>
                    <w:rPr>
                      <w:sz w:val="12"/>
                      <w:szCs w:val="12"/>
                    </w:rPr>
                  </w:pPr>
                  <w:r w:rsidRPr="008A0D81">
                    <w:rPr>
                      <w:sz w:val="12"/>
                      <w:szCs w:val="12"/>
                    </w:rPr>
                    <w:t>Получение ответов на межведомственные запросы, формирование полного комплекта документов</w:t>
                  </w:r>
                </w:p>
              </w:txbxContent>
            </v:textbox>
          </v:oval>
        </w:pict>
      </w:r>
      <w:r>
        <w:rPr>
          <w:noProof/>
          <w:color w:val="000000"/>
          <w:szCs w:val="24"/>
        </w:rPr>
        <w:pict>
          <v:oval id="Овал 46" o:spid="_x0000_s1034" style="position:absolute;left:0;text-align:left;margin-left:-22.05pt;margin-top:2.3pt;width:95.25pt;height:77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" fillcolor="white [3201]" strokecolor="black [3213]" strokeweight=".25pt">
            <v:textbox>
              <w:txbxContent>
                <w:p w:rsidR="00751B0A" w:rsidRPr="008A0D81" w:rsidRDefault="00751B0A" w:rsidP="00751B0A">
                  <w:pPr>
                    <w:jc w:val="center"/>
                    <w:rPr>
                      <w:sz w:val="12"/>
                      <w:szCs w:val="12"/>
                    </w:rPr>
                  </w:pPr>
                  <w:r w:rsidRPr="008A0D81">
                    <w:rPr>
                      <w:sz w:val="12"/>
                      <w:szCs w:val="12"/>
                    </w:rPr>
                    <w:t>Направление межведомственных запросов в органы и организации</w:t>
                  </w:r>
                </w:p>
                <w:p w:rsidR="00751B0A" w:rsidRPr="00763499" w:rsidRDefault="00751B0A" w:rsidP="00751B0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oval>
        </w:pict>
      </w:r>
    </w:p>
    <w:p w:rsidR="00751B0A" w:rsidRPr="00747A52" w:rsidRDefault="00751B0A" w:rsidP="00751B0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1B0A" w:rsidRPr="00747A52" w:rsidRDefault="00751B0A" w:rsidP="00751B0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1B0A" w:rsidRPr="00747A52" w:rsidRDefault="00751B0A" w:rsidP="00751B0A">
      <w:pPr>
        <w:pStyle w:val="1"/>
        <w:tabs>
          <w:tab w:val="left" w:pos="3405"/>
        </w:tabs>
        <w:spacing w:line="218" w:lineRule="auto"/>
        <w:ind w:right="26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751B0A" w:rsidRPr="00747A52" w:rsidRDefault="00751B0A" w:rsidP="00751B0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1B0A" w:rsidRPr="00747A52" w:rsidRDefault="00751B0A" w:rsidP="00751B0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1B0A" w:rsidRPr="00747A52" w:rsidRDefault="00751B0A" w:rsidP="00751B0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1B0A" w:rsidRPr="00747A52" w:rsidRDefault="0059428A" w:rsidP="00751B0A">
      <w:pPr>
        <w:pStyle w:val="1"/>
        <w:tabs>
          <w:tab w:val="left" w:pos="3405"/>
        </w:tabs>
        <w:spacing w:line="218" w:lineRule="auto"/>
        <w:ind w:right="26" w:firstLine="709"/>
        <w:jc w:val="center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Прямая со стрелкой 50" o:spid="_x0000_s1038" type="#_x0000_t32" style="position:absolute;left:0;text-align:left;margin-left:226.95pt;margin-top:.9pt;width:0;height:21pt;z-index:25167257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" strokecolor="black [3213]" strokeweight="3pt">
            <v:stroke endarrow="open"/>
          </v:shape>
        </w:pict>
      </w:r>
    </w:p>
    <w:p w:rsidR="00751B0A" w:rsidRPr="00747A52" w:rsidRDefault="0059428A" w:rsidP="00751B0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rect id="Прямоугольник 49" o:spid="_x0000_s1037" style="position:absolute;left:0;text-align:left;margin-left:-6.3pt;margin-top:9.35pt;width:475.5pt;height:17.25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" fillcolor="white [3212]" strokecolor="black [3213]" strokeweight=".25pt">
            <v:textbox>
              <w:txbxContent>
                <w:p w:rsidR="00751B0A" w:rsidRPr="00586786" w:rsidRDefault="00751B0A" w:rsidP="00751B0A">
                  <w:pPr>
                    <w:jc w:val="center"/>
                    <w:rPr>
                      <w:sz w:val="16"/>
                      <w:szCs w:val="16"/>
                    </w:rPr>
                  </w:pPr>
                  <w:r w:rsidRPr="00586786">
                    <w:rPr>
                      <w:sz w:val="16"/>
                      <w:szCs w:val="16"/>
                    </w:rPr>
                    <w:t>Рассмотрение документов и сведений</w:t>
                  </w:r>
                </w:p>
              </w:txbxContent>
            </v:textbox>
          </v:rect>
        </w:pict>
      </w:r>
    </w:p>
    <w:p w:rsidR="00751B0A" w:rsidRPr="00747A52" w:rsidRDefault="00751B0A" w:rsidP="00751B0A">
      <w:pPr>
        <w:pStyle w:val="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751B0A" w:rsidRPr="00747A52" w:rsidRDefault="0059428A" w:rsidP="00751B0A">
      <w:pPr>
        <w:pStyle w:val="1"/>
        <w:ind w:right="28" w:firstLine="709"/>
        <w:jc w:val="left"/>
        <w:rPr>
          <w:color w:val="000000"/>
          <w:szCs w:val="24"/>
        </w:rPr>
      </w:pPr>
      <w:r>
        <w:rPr>
          <w:noProof/>
          <w:color w:val="000000"/>
          <w:szCs w:val="24"/>
        </w:rPr>
        <w:pict>
          <v:shape id="Прямая со стрелкой 51" o:spid="_x0000_s1039" type="#_x0000_t32" style="position:absolute;left:0;text-align:left;margin-left:226.95pt;margin-top:1.55pt;width:0;height: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" strokecolor="#c00000" strokeweight="3pt">
            <v:stroke endarrow="open"/>
          </v:shape>
        </w:pict>
      </w:r>
    </w:p>
    <w:p w:rsidR="00751B0A" w:rsidRPr="00747A52" w:rsidRDefault="0059428A" w:rsidP="00751B0A">
      <w:pPr>
        <w:pStyle w:val="1"/>
        <w:ind w:right="28" w:firstLine="709"/>
        <w:jc w:val="right"/>
        <w:rPr>
          <w:color w:val="000000"/>
          <w:szCs w:val="24"/>
        </w:rPr>
      </w:pPr>
      <w:r w:rsidRPr="0059428A">
        <w:rPr>
          <w:noProof/>
        </w:rPr>
        <w:pict>
          <v:oval id="Овал 53" o:spid="_x0000_s1041" style="position:absolute;left:0;text-align:left;margin-left:121.95pt;margin-top:5.75pt;width:217.5pt;height:52.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" fillcolor="white [3201]" strokecolor="black [3213]" strokeweight=".25pt">
            <v:textbox>
              <w:txbxContent>
                <w:p w:rsidR="00751B0A" w:rsidRPr="00586786" w:rsidRDefault="00751B0A" w:rsidP="00751B0A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Проверка соответствия документов и сведений требованиям нормативных правовых актов предоставления муниципальной услуги</w:t>
                  </w:r>
                </w:p>
              </w:txbxContent>
            </v:textbox>
          </v:oval>
        </w:pict>
      </w:r>
    </w:p>
    <w:p w:rsidR="00751B0A" w:rsidRPr="00747A52" w:rsidRDefault="00751B0A" w:rsidP="00751B0A">
      <w:pPr>
        <w:pStyle w:val="1"/>
        <w:tabs>
          <w:tab w:val="left" w:pos="7260"/>
          <w:tab w:val="right" w:pos="9326"/>
        </w:tabs>
        <w:ind w:right="28" w:firstLine="0"/>
        <w:jc w:val="right"/>
        <w:rPr>
          <w:color w:val="000000"/>
          <w:szCs w:val="24"/>
        </w:rPr>
      </w:pPr>
    </w:p>
    <w:p w:rsidR="00751B0A" w:rsidRPr="00B623BD" w:rsidRDefault="00751B0A" w:rsidP="00751B0A">
      <w:pPr>
        <w:tabs>
          <w:tab w:val="left" w:pos="1055"/>
        </w:tabs>
      </w:pPr>
    </w:p>
    <w:p w:rsidR="00751B0A" w:rsidRPr="004963AE" w:rsidRDefault="0059428A" w:rsidP="00751B0A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59428A">
        <w:rPr>
          <w:rFonts w:ascii="Calibri" w:hAnsi="Calibri"/>
          <w:noProof/>
          <w:color w:val="000000"/>
          <w:sz w:val="22"/>
          <w:lang w:eastAsia="en-US"/>
        </w:rPr>
        <w:pict>
          <v:rect id="Прямоугольник 52" o:spid="_x0000_s1040" style="position:absolute;left:0;text-align:left;margin-left:-6.3pt;margin-top:20.95pt;width:475.5pt;height:28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" fillcolor="white [3201]" strokecolor="black [3213]" strokeweight=".25pt">
            <v:textbox>
              <w:txbxContent>
                <w:p w:rsidR="00751B0A" w:rsidRPr="00586786" w:rsidRDefault="00751B0A" w:rsidP="00751B0A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Принятие решения о предоставлении муниципальной услуги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</w:rPr>
        <w:pict>
          <v:shape id="Прямая со стрелкой 54" o:spid="_x0000_s1042" type="#_x0000_t32" style="position:absolute;left:0;text-align:left;margin-left:231.45pt;margin-top:5.2pt;width:0;height:20.25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" strokecolor="black [3213]" strokeweight="3pt">
            <v:stroke endarrow="open"/>
          </v:shape>
        </w:pict>
      </w:r>
      <w:r w:rsidR="00751B0A" w:rsidRPr="004963AE">
        <w:rPr>
          <w:sz w:val="28"/>
          <w:szCs w:val="28"/>
        </w:rPr>
        <w:br/>
      </w:r>
    </w:p>
    <w:p w:rsidR="00751B0A" w:rsidRDefault="0059428A" w:rsidP="00751B0A">
      <w:r w:rsidRPr="0059428A">
        <w:rPr>
          <w:noProof/>
          <w:sz w:val="12"/>
          <w:szCs w:val="12"/>
        </w:rPr>
        <w:pict>
          <v:oval id="Овал 57" o:spid="_x0000_s1045" style="position:absolute;margin-left:15.45pt;margin-top:21.9pt;width:193.5pt;height:60pt;z-index:25167974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" fillcolor="white [3201]" strokecolor="black [3213]" strokeweight=".25pt">
            <v:textbox>
              <w:txbxContent>
                <w:p w:rsidR="00751B0A" w:rsidRPr="00625318" w:rsidRDefault="00751B0A" w:rsidP="00751B0A">
                  <w:pPr>
                    <w:jc w:val="center"/>
                    <w:rPr>
                      <w:sz w:val="12"/>
                      <w:szCs w:val="12"/>
                    </w:rPr>
                  </w:pPr>
                  <w:r w:rsidRPr="00625318">
                    <w:rPr>
                      <w:sz w:val="12"/>
                      <w:szCs w:val="12"/>
                    </w:rPr>
                    <w:t>Принятие решения о предоставлении или отказе в предоставлении муниципальной услуги с направлением Заявителю соответствующего уведомления</w:t>
                  </w:r>
                </w:p>
                <w:p w:rsidR="00751B0A" w:rsidRDefault="00751B0A" w:rsidP="00751B0A">
                  <w:pPr>
                    <w:jc w:val="center"/>
                  </w:pPr>
                </w:p>
              </w:txbxContent>
            </v:textbox>
          </v:oval>
        </w:pict>
      </w:r>
      <w:r>
        <w:rPr>
          <w:noProof/>
        </w:rPr>
        <w:pict>
          <v:oval id="Овал 58" o:spid="_x0000_s1046" style="position:absolute;margin-left:253.2pt;margin-top:21.9pt;width:184.5pt;height:60pt;z-index:2516807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" fillcolor="white [3201]" strokecolor="black [3213]" strokeweight=".25pt">
            <v:textbox>
              <w:txbxContent>
                <w:p w:rsidR="00751B0A" w:rsidRPr="00625318" w:rsidRDefault="00751B0A" w:rsidP="00751B0A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Выдача (направление) заявителю результата предоставления муниципальной услуги</w:t>
                  </w:r>
                </w:p>
              </w:txbxContent>
            </v:textbox>
          </v:oval>
        </w:pict>
      </w:r>
      <w:r>
        <w:rPr>
          <w:noProof/>
        </w:rPr>
        <w:pict>
          <v:shape id="Прямая со стрелкой 56" o:spid="_x0000_s1044" type="#_x0000_t32" style="position:absolute;margin-left:346.2pt;margin-top:2.4pt;width:0;height:19.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" strokecolor="#c00000" strokeweight="3pt">
            <v:stroke endarrow="open"/>
          </v:shape>
        </w:pict>
      </w:r>
      <w:r>
        <w:rPr>
          <w:noProof/>
        </w:rPr>
        <w:pict>
          <v:shape id="Прямая со стрелкой 55" o:spid="_x0000_s1043" type="#_x0000_t32" style="position:absolute;margin-left:116.7pt;margin-top:2.4pt;width:0;height:19.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" strokecolor="#c00000" strokeweight="3pt">
            <v:stroke endarrow="open"/>
          </v:shape>
        </w:pict>
      </w:r>
    </w:p>
    <w:p w:rsidR="00751B0A" w:rsidRPr="008A0D81" w:rsidRDefault="00751B0A" w:rsidP="00751B0A"/>
    <w:p w:rsidR="00751B0A" w:rsidRPr="008A0D81" w:rsidRDefault="00751B0A" w:rsidP="00751B0A"/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p w:rsidR="009447D2" w:rsidRDefault="009447D2" w:rsidP="00964F66">
      <w:pPr>
        <w:rPr>
          <w:sz w:val="28"/>
          <w:szCs w:val="28"/>
        </w:rPr>
      </w:pPr>
    </w:p>
    <w:sectPr w:rsidR="009447D2" w:rsidSect="0089268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7657"/>
    <w:rsid w:val="00000A0B"/>
    <w:rsid w:val="00063A90"/>
    <w:rsid w:val="00074A21"/>
    <w:rsid w:val="000B1DBE"/>
    <w:rsid w:val="000F56B2"/>
    <w:rsid w:val="000F7657"/>
    <w:rsid w:val="00141B40"/>
    <w:rsid w:val="00264472"/>
    <w:rsid w:val="002A5CA8"/>
    <w:rsid w:val="002D1073"/>
    <w:rsid w:val="00344C20"/>
    <w:rsid w:val="00353015"/>
    <w:rsid w:val="00357E0D"/>
    <w:rsid w:val="003677AD"/>
    <w:rsid w:val="003D29A4"/>
    <w:rsid w:val="00405FB6"/>
    <w:rsid w:val="00431B92"/>
    <w:rsid w:val="004F59C9"/>
    <w:rsid w:val="004F5C15"/>
    <w:rsid w:val="00540548"/>
    <w:rsid w:val="00566B9D"/>
    <w:rsid w:val="0059428A"/>
    <w:rsid w:val="005A3406"/>
    <w:rsid w:val="00682070"/>
    <w:rsid w:val="00693349"/>
    <w:rsid w:val="006B2ADB"/>
    <w:rsid w:val="006E2DDB"/>
    <w:rsid w:val="007019D0"/>
    <w:rsid w:val="00751B0A"/>
    <w:rsid w:val="007528BB"/>
    <w:rsid w:val="007652B7"/>
    <w:rsid w:val="00795E75"/>
    <w:rsid w:val="00821A5D"/>
    <w:rsid w:val="008246CC"/>
    <w:rsid w:val="008751D2"/>
    <w:rsid w:val="00892686"/>
    <w:rsid w:val="008A69BD"/>
    <w:rsid w:val="008B2911"/>
    <w:rsid w:val="008E4E6D"/>
    <w:rsid w:val="00934EBF"/>
    <w:rsid w:val="00935605"/>
    <w:rsid w:val="00935CFF"/>
    <w:rsid w:val="009447D2"/>
    <w:rsid w:val="00964F66"/>
    <w:rsid w:val="009845A7"/>
    <w:rsid w:val="00A3550C"/>
    <w:rsid w:val="00AD2710"/>
    <w:rsid w:val="00AF591D"/>
    <w:rsid w:val="00B00768"/>
    <w:rsid w:val="00B01159"/>
    <w:rsid w:val="00B417A7"/>
    <w:rsid w:val="00B600C9"/>
    <w:rsid w:val="00B6594E"/>
    <w:rsid w:val="00B75598"/>
    <w:rsid w:val="00C00032"/>
    <w:rsid w:val="00CD2D71"/>
    <w:rsid w:val="00CE074C"/>
    <w:rsid w:val="00D635C2"/>
    <w:rsid w:val="00D775CD"/>
    <w:rsid w:val="00E1073B"/>
    <w:rsid w:val="00F07009"/>
    <w:rsid w:val="00F11762"/>
    <w:rsid w:val="00F37E26"/>
    <w:rsid w:val="00F53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11" type="connector" idref="#Прямая со стрелкой 55"/>
        <o:r id="V:Rule12" type="connector" idref="#Прямая со стрелкой 50"/>
        <o:r id="V:Rule13" type="connector" idref="#Прямая со стрелкой 54"/>
        <o:r id="V:Rule14" type="connector" idref="#Прямая со стрелкой 39"/>
        <o:r id="V:Rule15" type="connector" idref="#Прямая со стрелкой 44"/>
        <o:r id="V:Rule16" type="connector" idref="#Прямая со стрелкой 43"/>
        <o:r id="V:Rule17" type="connector" idref="#Прямая со стрелкой 51"/>
        <o:r id="V:Rule18" type="connector" idref="#Прямая со стрелкой 56"/>
        <o:r id="V:Rule19" type="connector" idref="#Прямая со стрелкой 40"/>
        <o:r id="V:Rule20" type="connector" idref="#Прямая со стрелкой 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F765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unhideWhenUsed/>
    <w:rsid w:val="005A3406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40548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paragraph">
    <w:name w:val="listparagraph"/>
    <w:basedOn w:val="a"/>
    <w:rsid w:val="00D775CD"/>
    <w:pPr>
      <w:spacing w:before="100" w:beforeAutospacing="1" w:after="100" w:afterAutospacing="1"/>
    </w:pPr>
  </w:style>
  <w:style w:type="paragraph" w:customStyle="1" w:styleId="1">
    <w:name w:val="Обычный1"/>
    <w:uiPriority w:val="99"/>
    <w:rsid w:val="00751B0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DAA3B89F7A34FB859BB305A08796F64F35C2F3EAD397986830DE75A380B2635CE0B2B4B90724A313CEB27TAk6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8E4845-E5DE-48B0-9B20-6471726C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24</cp:revision>
  <cp:lastPrinted>2024-11-28T11:58:00Z</cp:lastPrinted>
  <dcterms:created xsi:type="dcterms:W3CDTF">2023-05-12T04:16:00Z</dcterms:created>
  <dcterms:modified xsi:type="dcterms:W3CDTF">2024-11-28T11:58:00Z</dcterms:modified>
</cp:coreProperties>
</file>